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6939" w14:textId="77777777" w:rsidR="00CC1905" w:rsidRDefault="000116EF" w:rsidP="002C06D2">
      <w:pPr>
        <w:tabs>
          <w:tab w:val="left" w:pos="900"/>
        </w:tabs>
        <w:jc w:val="center"/>
        <w:rPr>
          <w:rStyle w:val="Siln"/>
          <w:rFonts w:ascii="Arial" w:hAnsi="Arial" w:cs="Arial"/>
          <w:sz w:val="27"/>
          <w:szCs w:val="27"/>
        </w:rPr>
      </w:pPr>
      <w:r>
        <w:rPr>
          <w:noProof/>
        </w:rPr>
        <w:object w:dxaOrig="1440" w:dyaOrig="1440" w14:anchorId="5375F2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8pt;margin-top:-9pt;width:69.45pt;height:103.5pt;z-index:251657728" wrapcoords="-232 0 -232 21443 21600 21443 21600 0 -232 0">
            <v:imagedata r:id="rId4" o:title=""/>
            <w10:wrap type="through" side="right"/>
          </v:shape>
          <o:OLEObject Type="Embed" ProgID="Acrobat.Document.DC" ShapeID="_x0000_s1027" DrawAspect="Content" ObjectID="_1739597092" r:id="rId5"/>
        </w:object>
      </w:r>
    </w:p>
    <w:p w14:paraId="6B746AC0" w14:textId="77777777" w:rsidR="002C06D2" w:rsidRPr="00B87267" w:rsidRDefault="00133E37" w:rsidP="00CC1905">
      <w:pPr>
        <w:tabs>
          <w:tab w:val="left" w:pos="900"/>
        </w:tabs>
        <w:jc w:val="center"/>
        <w:rPr>
          <w:rStyle w:val="Siln"/>
          <w:sz w:val="27"/>
          <w:szCs w:val="27"/>
        </w:rPr>
      </w:pPr>
      <w:r w:rsidRPr="00B87267">
        <w:rPr>
          <w:rStyle w:val="Siln"/>
          <w:sz w:val="27"/>
          <w:szCs w:val="27"/>
        </w:rPr>
        <w:t>O b e c</w:t>
      </w:r>
      <w:r w:rsidR="000544BF">
        <w:rPr>
          <w:rStyle w:val="Siln"/>
          <w:sz w:val="27"/>
          <w:szCs w:val="27"/>
        </w:rPr>
        <w:t xml:space="preserve"> n í   ú ř a d</w:t>
      </w:r>
      <w:r w:rsidR="00B65226" w:rsidRPr="00B87267">
        <w:rPr>
          <w:rStyle w:val="Siln"/>
          <w:sz w:val="27"/>
          <w:szCs w:val="27"/>
        </w:rPr>
        <w:t xml:space="preserve">  </w:t>
      </w:r>
      <w:r w:rsidRPr="00B87267">
        <w:rPr>
          <w:rStyle w:val="Siln"/>
          <w:sz w:val="27"/>
          <w:szCs w:val="27"/>
        </w:rPr>
        <w:t xml:space="preserve"> </w:t>
      </w:r>
      <w:r w:rsidR="00B65226" w:rsidRPr="00B87267">
        <w:rPr>
          <w:rStyle w:val="Siln"/>
          <w:sz w:val="27"/>
          <w:szCs w:val="27"/>
        </w:rPr>
        <w:t xml:space="preserve">O </w:t>
      </w:r>
      <w:r w:rsidRPr="00B87267">
        <w:rPr>
          <w:rStyle w:val="Siln"/>
          <w:sz w:val="27"/>
          <w:szCs w:val="27"/>
        </w:rPr>
        <w:t>T M A R O V</w:t>
      </w:r>
    </w:p>
    <w:p w14:paraId="6C30322F" w14:textId="77777777" w:rsidR="00133E37" w:rsidRPr="00B87267" w:rsidRDefault="00133E37" w:rsidP="00CC1905">
      <w:pPr>
        <w:tabs>
          <w:tab w:val="left" w:pos="900"/>
        </w:tabs>
        <w:jc w:val="center"/>
      </w:pPr>
      <w:r w:rsidRPr="00B87267">
        <w:rPr>
          <w:rStyle w:val="Siln"/>
        </w:rPr>
        <w:t>Otmarov 56, 664 57 p. Měnín, okres Brno-venkov</w:t>
      </w:r>
    </w:p>
    <w:p w14:paraId="100222FF" w14:textId="77777777" w:rsidR="00133E37" w:rsidRPr="00B87267" w:rsidRDefault="00133E37" w:rsidP="00CC1905">
      <w:pPr>
        <w:jc w:val="center"/>
      </w:pPr>
      <w:r w:rsidRPr="00B87267">
        <w:rPr>
          <w:sz w:val="20"/>
          <w:szCs w:val="20"/>
        </w:rPr>
        <w:t>tel./fax 547229360, tel. 72</w:t>
      </w:r>
      <w:r w:rsidR="001A066D">
        <w:rPr>
          <w:sz w:val="20"/>
          <w:szCs w:val="20"/>
        </w:rPr>
        <w:t>1 229 623</w:t>
      </w:r>
      <w:r w:rsidRPr="00B87267">
        <w:rPr>
          <w:sz w:val="20"/>
          <w:szCs w:val="20"/>
        </w:rPr>
        <w:t xml:space="preserve">, e-mail: </w:t>
      </w:r>
      <w:hyperlink r:id="rId6" w:tooltip="mailto:otmarov.obec@seznam.cz" w:history="1">
        <w:r w:rsidRPr="00B87267">
          <w:rPr>
            <w:rStyle w:val="Hypertextovodkaz"/>
            <w:sz w:val="20"/>
            <w:szCs w:val="20"/>
          </w:rPr>
          <w:t>otmarov.obec@seznam.cz</w:t>
        </w:r>
      </w:hyperlink>
    </w:p>
    <w:p w14:paraId="3D055619" w14:textId="77777777" w:rsidR="00CC1905" w:rsidRPr="00B87267" w:rsidRDefault="00133E37" w:rsidP="00CC1905">
      <w:pPr>
        <w:pBdr>
          <w:bottom w:val="single" w:sz="6" w:space="12" w:color="auto"/>
        </w:pBdr>
        <w:tabs>
          <w:tab w:val="left" w:pos="8640"/>
        </w:tabs>
        <w:jc w:val="center"/>
        <w:rPr>
          <w:sz w:val="20"/>
          <w:szCs w:val="20"/>
        </w:rPr>
      </w:pPr>
      <w:r w:rsidRPr="00B87267">
        <w:rPr>
          <w:sz w:val="20"/>
          <w:szCs w:val="20"/>
        </w:rPr>
        <w:t>IČO: 00488259, bank. spojení KB Brno-venkov 12327641/0100</w:t>
      </w:r>
    </w:p>
    <w:p w14:paraId="10C4BF2C" w14:textId="77777777" w:rsidR="002219FB" w:rsidRDefault="002219FB" w:rsidP="00C927DD"/>
    <w:p w14:paraId="66E6B667" w14:textId="77777777" w:rsidR="00243B24" w:rsidRDefault="00243B24" w:rsidP="00C927DD">
      <w:pPr>
        <w:rPr>
          <w:rFonts w:ascii="Segoe UI" w:hAnsi="Segoe UI" w:cs="Segoe UI"/>
          <w:color w:val="000000"/>
          <w:sz w:val="20"/>
          <w:szCs w:val="20"/>
        </w:rPr>
      </w:pPr>
    </w:p>
    <w:p w14:paraId="3BF068D5" w14:textId="77777777" w:rsidR="00243B24" w:rsidRDefault="00243B24" w:rsidP="00C927DD">
      <w:pPr>
        <w:rPr>
          <w:rFonts w:ascii="Segoe UI" w:hAnsi="Segoe UI" w:cs="Segoe UI"/>
          <w:color w:val="000000"/>
          <w:sz w:val="20"/>
          <w:szCs w:val="20"/>
        </w:rPr>
      </w:pPr>
    </w:p>
    <w:p w14:paraId="4B336426" w14:textId="77777777" w:rsidR="0053710D" w:rsidRDefault="0053710D" w:rsidP="00C927DD">
      <w:pPr>
        <w:rPr>
          <w:rFonts w:ascii="Segoe UI" w:hAnsi="Segoe UI" w:cs="Segoe UI"/>
          <w:color w:val="000000"/>
          <w:sz w:val="20"/>
          <w:szCs w:val="20"/>
        </w:rPr>
      </w:pPr>
    </w:p>
    <w:p w14:paraId="0D95D455" w14:textId="77777777" w:rsidR="005A2D1C" w:rsidRDefault="005A2D1C" w:rsidP="00C927DD">
      <w:pPr>
        <w:rPr>
          <w:rFonts w:ascii="Segoe UI" w:hAnsi="Segoe UI" w:cs="Segoe UI"/>
          <w:color w:val="000000"/>
          <w:sz w:val="20"/>
          <w:szCs w:val="20"/>
        </w:rPr>
      </w:pPr>
    </w:p>
    <w:p w14:paraId="47FF8224" w14:textId="41B88052" w:rsidR="0053710D" w:rsidRDefault="00B12970" w:rsidP="004C7D68">
      <w:pPr>
        <w:jc w:val="center"/>
        <w:rPr>
          <w:rFonts w:ascii="Segoe UI" w:hAnsi="Segoe UI" w:cs="Segoe UI"/>
          <w:b/>
          <w:color w:val="000000"/>
          <w:sz w:val="32"/>
          <w:szCs w:val="32"/>
        </w:rPr>
      </w:pPr>
      <w:r>
        <w:rPr>
          <w:rFonts w:ascii="Segoe UI" w:hAnsi="Segoe UI" w:cs="Segoe UI"/>
          <w:b/>
          <w:color w:val="000000"/>
          <w:sz w:val="32"/>
          <w:szCs w:val="32"/>
        </w:rPr>
        <w:t>Obe</w:t>
      </w:r>
      <w:r w:rsidR="00601678">
        <w:rPr>
          <w:rFonts w:ascii="Segoe UI" w:hAnsi="Segoe UI" w:cs="Segoe UI"/>
          <w:b/>
          <w:color w:val="000000"/>
          <w:sz w:val="32"/>
          <w:szCs w:val="32"/>
        </w:rPr>
        <w:t>cní úřad Otmarov uzavřen 1</w:t>
      </w:r>
      <w:r w:rsidR="008E0983">
        <w:rPr>
          <w:rFonts w:ascii="Segoe UI" w:hAnsi="Segoe UI" w:cs="Segoe UI"/>
          <w:b/>
          <w:color w:val="000000"/>
          <w:sz w:val="32"/>
          <w:szCs w:val="32"/>
        </w:rPr>
        <w:t>3</w:t>
      </w:r>
      <w:r w:rsidR="00601678">
        <w:rPr>
          <w:rFonts w:ascii="Segoe UI" w:hAnsi="Segoe UI" w:cs="Segoe UI"/>
          <w:b/>
          <w:color w:val="000000"/>
          <w:sz w:val="32"/>
          <w:szCs w:val="32"/>
        </w:rPr>
        <w:t>.</w:t>
      </w:r>
      <w:r w:rsidR="008E0983">
        <w:rPr>
          <w:rFonts w:ascii="Segoe UI" w:hAnsi="Segoe UI" w:cs="Segoe UI"/>
          <w:b/>
          <w:color w:val="000000"/>
          <w:sz w:val="32"/>
          <w:szCs w:val="32"/>
        </w:rPr>
        <w:t>3</w:t>
      </w:r>
      <w:r w:rsidR="00601678">
        <w:rPr>
          <w:rFonts w:ascii="Segoe UI" w:hAnsi="Segoe UI" w:cs="Segoe UI"/>
          <w:b/>
          <w:color w:val="000000"/>
          <w:sz w:val="32"/>
          <w:szCs w:val="32"/>
        </w:rPr>
        <w:t>.</w:t>
      </w:r>
      <w:r>
        <w:rPr>
          <w:rFonts w:ascii="Segoe UI" w:hAnsi="Segoe UI" w:cs="Segoe UI"/>
          <w:b/>
          <w:color w:val="000000"/>
          <w:sz w:val="32"/>
          <w:szCs w:val="32"/>
        </w:rPr>
        <w:t>202</w:t>
      </w:r>
      <w:r w:rsidR="008E0983">
        <w:rPr>
          <w:rFonts w:ascii="Segoe UI" w:hAnsi="Segoe UI" w:cs="Segoe UI"/>
          <w:b/>
          <w:color w:val="000000"/>
          <w:sz w:val="32"/>
          <w:szCs w:val="32"/>
        </w:rPr>
        <w:t>3</w:t>
      </w:r>
      <w:r w:rsidR="00601678">
        <w:rPr>
          <w:rFonts w:ascii="Segoe UI" w:hAnsi="Segoe UI" w:cs="Segoe UI"/>
          <w:b/>
          <w:color w:val="000000"/>
          <w:sz w:val="32"/>
          <w:szCs w:val="32"/>
        </w:rPr>
        <w:t xml:space="preserve"> – </w:t>
      </w:r>
      <w:r w:rsidR="008E0983">
        <w:rPr>
          <w:rFonts w:ascii="Segoe UI" w:hAnsi="Segoe UI" w:cs="Segoe UI"/>
          <w:b/>
          <w:color w:val="000000"/>
          <w:sz w:val="32"/>
          <w:szCs w:val="32"/>
        </w:rPr>
        <w:t>17</w:t>
      </w:r>
      <w:r w:rsidR="00601678">
        <w:rPr>
          <w:rFonts w:ascii="Segoe UI" w:hAnsi="Segoe UI" w:cs="Segoe UI"/>
          <w:b/>
          <w:color w:val="000000"/>
          <w:sz w:val="32"/>
          <w:szCs w:val="32"/>
        </w:rPr>
        <w:t>.</w:t>
      </w:r>
      <w:r w:rsidR="008E0983">
        <w:rPr>
          <w:rFonts w:ascii="Segoe UI" w:hAnsi="Segoe UI" w:cs="Segoe UI"/>
          <w:b/>
          <w:color w:val="000000"/>
          <w:sz w:val="32"/>
          <w:szCs w:val="32"/>
        </w:rPr>
        <w:t>3</w:t>
      </w:r>
      <w:r w:rsidR="00601678">
        <w:rPr>
          <w:rFonts w:ascii="Segoe UI" w:hAnsi="Segoe UI" w:cs="Segoe UI"/>
          <w:b/>
          <w:color w:val="000000"/>
          <w:sz w:val="32"/>
          <w:szCs w:val="32"/>
        </w:rPr>
        <w:t>.</w:t>
      </w:r>
      <w:r>
        <w:rPr>
          <w:rFonts w:ascii="Segoe UI" w:hAnsi="Segoe UI" w:cs="Segoe UI"/>
          <w:b/>
          <w:color w:val="000000"/>
          <w:sz w:val="32"/>
          <w:szCs w:val="32"/>
        </w:rPr>
        <w:t>202</w:t>
      </w:r>
      <w:r w:rsidR="008E0983">
        <w:rPr>
          <w:rFonts w:ascii="Segoe UI" w:hAnsi="Segoe UI" w:cs="Segoe UI"/>
          <w:b/>
          <w:color w:val="000000"/>
          <w:sz w:val="32"/>
          <w:szCs w:val="32"/>
        </w:rPr>
        <w:t>3</w:t>
      </w:r>
    </w:p>
    <w:p w14:paraId="303080F0" w14:textId="77777777" w:rsidR="004C7D68" w:rsidRDefault="004C7D68" w:rsidP="004C7D68">
      <w:pPr>
        <w:jc w:val="center"/>
        <w:rPr>
          <w:rFonts w:ascii="Segoe UI" w:hAnsi="Segoe UI" w:cs="Segoe UI"/>
          <w:color w:val="000000"/>
          <w:sz w:val="20"/>
          <w:szCs w:val="20"/>
        </w:rPr>
      </w:pPr>
    </w:p>
    <w:p w14:paraId="4FCF3334" w14:textId="77777777" w:rsidR="0053710D" w:rsidRDefault="0053710D" w:rsidP="0053710D">
      <w:pPr>
        <w:rPr>
          <w:rFonts w:ascii="Segoe UI" w:hAnsi="Segoe UI" w:cs="Segoe UI"/>
          <w:color w:val="000000"/>
          <w:sz w:val="20"/>
          <w:szCs w:val="20"/>
        </w:rPr>
      </w:pPr>
    </w:p>
    <w:p w14:paraId="5AEC3EAF" w14:textId="77777777" w:rsidR="0053710D" w:rsidRDefault="0053710D" w:rsidP="0053710D">
      <w:pPr>
        <w:rPr>
          <w:rFonts w:ascii="Segoe UI" w:hAnsi="Segoe UI" w:cs="Segoe UI"/>
          <w:color w:val="000000"/>
          <w:sz w:val="20"/>
          <w:szCs w:val="20"/>
        </w:rPr>
      </w:pPr>
    </w:p>
    <w:p w14:paraId="66AB2CA4" w14:textId="4FDC728F" w:rsidR="000116EF" w:rsidRDefault="0053710D" w:rsidP="000116EF">
      <w:pPr>
        <w:jc w:val="center"/>
        <w:rPr>
          <w:rFonts w:ascii="Segoe UI" w:hAnsi="Segoe UI" w:cs="Segoe UI"/>
          <w:color w:val="000000"/>
          <w:sz w:val="32"/>
          <w:szCs w:val="32"/>
        </w:rPr>
      </w:pPr>
      <w:r>
        <w:rPr>
          <w:rFonts w:ascii="Segoe UI" w:hAnsi="Segoe UI" w:cs="Segoe UI"/>
          <w:color w:val="000000"/>
          <w:sz w:val="32"/>
          <w:szCs w:val="32"/>
        </w:rPr>
        <w:t>Z důvodu čerpání dovolené bude Ob</w:t>
      </w:r>
      <w:r w:rsidR="00B12970">
        <w:rPr>
          <w:rFonts w:ascii="Segoe UI" w:hAnsi="Segoe UI" w:cs="Segoe UI"/>
          <w:color w:val="000000"/>
          <w:sz w:val="32"/>
          <w:szCs w:val="32"/>
        </w:rPr>
        <w:t>ecní úřad v </w:t>
      </w:r>
      <w:r w:rsidR="00601678">
        <w:rPr>
          <w:rFonts w:ascii="Segoe UI" w:hAnsi="Segoe UI" w:cs="Segoe UI"/>
          <w:color w:val="000000"/>
          <w:sz w:val="32"/>
          <w:szCs w:val="32"/>
        </w:rPr>
        <w:t xml:space="preserve">Otmarově </w:t>
      </w:r>
      <w:r w:rsidR="000116EF">
        <w:rPr>
          <w:rFonts w:ascii="Segoe UI" w:hAnsi="Segoe UI" w:cs="Segoe UI"/>
          <w:color w:val="000000"/>
          <w:sz w:val="32"/>
          <w:szCs w:val="32"/>
        </w:rPr>
        <w:t xml:space="preserve">v době jarních prázdnin </w:t>
      </w:r>
      <w:r w:rsidR="00601678">
        <w:rPr>
          <w:rFonts w:ascii="Segoe UI" w:hAnsi="Segoe UI" w:cs="Segoe UI"/>
          <w:color w:val="000000"/>
          <w:sz w:val="32"/>
          <w:szCs w:val="32"/>
        </w:rPr>
        <w:t>ve dnech</w:t>
      </w:r>
    </w:p>
    <w:p w14:paraId="342DB5E3" w14:textId="04059ED6" w:rsidR="0053710D" w:rsidRDefault="00601678" w:rsidP="000116EF">
      <w:pPr>
        <w:jc w:val="center"/>
        <w:rPr>
          <w:rFonts w:ascii="Segoe UI" w:hAnsi="Segoe UI" w:cs="Segoe UI"/>
          <w:color w:val="000000"/>
          <w:sz w:val="32"/>
          <w:szCs w:val="32"/>
        </w:rPr>
      </w:pPr>
      <w:r>
        <w:rPr>
          <w:rFonts w:ascii="Segoe UI" w:hAnsi="Segoe UI" w:cs="Segoe UI"/>
          <w:color w:val="000000"/>
          <w:sz w:val="32"/>
          <w:szCs w:val="32"/>
        </w:rPr>
        <w:t>1</w:t>
      </w:r>
      <w:r w:rsidR="008E0983">
        <w:rPr>
          <w:rFonts w:ascii="Segoe UI" w:hAnsi="Segoe UI" w:cs="Segoe UI"/>
          <w:color w:val="000000"/>
          <w:sz w:val="32"/>
          <w:szCs w:val="32"/>
        </w:rPr>
        <w:t>3</w:t>
      </w:r>
      <w:r>
        <w:rPr>
          <w:rFonts w:ascii="Segoe UI" w:hAnsi="Segoe UI" w:cs="Segoe UI"/>
          <w:color w:val="000000"/>
          <w:sz w:val="32"/>
          <w:szCs w:val="32"/>
        </w:rPr>
        <w:t>.</w:t>
      </w:r>
      <w:r w:rsidR="008E0983">
        <w:rPr>
          <w:rFonts w:ascii="Segoe UI" w:hAnsi="Segoe UI" w:cs="Segoe UI"/>
          <w:color w:val="000000"/>
          <w:sz w:val="32"/>
          <w:szCs w:val="32"/>
        </w:rPr>
        <w:t>3</w:t>
      </w:r>
      <w:r>
        <w:rPr>
          <w:rFonts w:ascii="Segoe UI" w:hAnsi="Segoe UI" w:cs="Segoe UI"/>
          <w:color w:val="000000"/>
          <w:sz w:val="32"/>
          <w:szCs w:val="32"/>
        </w:rPr>
        <w:t>. – 1</w:t>
      </w:r>
      <w:r w:rsidR="008E0983">
        <w:rPr>
          <w:rFonts w:ascii="Segoe UI" w:hAnsi="Segoe UI" w:cs="Segoe UI"/>
          <w:color w:val="000000"/>
          <w:sz w:val="32"/>
          <w:szCs w:val="32"/>
        </w:rPr>
        <w:t>7</w:t>
      </w:r>
      <w:r>
        <w:rPr>
          <w:rFonts w:ascii="Segoe UI" w:hAnsi="Segoe UI" w:cs="Segoe UI"/>
          <w:color w:val="000000"/>
          <w:sz w:val="32"/>
          <w:szCs w:val="32"/>
        </w:rPr>
        <w:t>.</w:t>
      </w:r>
      <w:r w:rsidR="008E0983">
        <w:rPr>
          <w:rFonts w:ascii="Segoe UI" w:hAnsi="Segoe UI" w:cs="Segoe UI"/>
          <w:color w:val="000000"/>
          <w:sz w:val="32"/>
          <w:szCs w:val="32"/>
        </w:rPr>
        <w:t>3</w:t>
      </w:r>
      <w:r>
        <w:rPr>
          <w:rFonts w:ascii="Segoe UI" w:hAnsi="Segoe UI" w:cs="Segoe UI"/>
          <w:color w:val="000000"/>
          <w:sz w:val="32"/>
          <w:szCs w:val="32"/>
        </w:rPr>
        <w:t>.</w:t>
      </w:r>
      <w:r w:rsidR="00B12970">
        <w:rPr>
          <w:rFonts w:ascii="Segoe UI" w:hAnsi="Segoe UI" w:cs="Segoe UI"/>
          <w:color w:val="000000"/>
          <w:sz w:val="32"/>
          <w:szCs w:val="32"/>
        </w:rPr>
        <w:t>202</w:t>
      </w:r>
      <w:r w:rsidR="008E0983">
        <w:rPr>
          <w:rFonts w:ascii="Segoe UI" w:hAnsi="Segoe UI" w:cs="Segoe UI"/>
          <w:color w:val="000000"/>
          <w:sz w:val="32"/>
          <w:szCs w:val="32"/>
        </w:rPr>
        <w:t>3</w:t>
      </w:r>
      <w:r w:rsidR="0053710D">
        <w:rPr>
          <w:rFonts w:ascii="Segoe UI" w:hAnsi="Segoe UI" w:cs="Segoe UI"/>
          <w:color w:val="000000"/>
          <w:sz w:val="32"/>
          <w:szCs w:val="32"/>
        </w:rPr>
        <w:t xml:space="preserve"> uzavřen</w:t>
      </w:r>
    </w:p>
    <w:p w14:paraId="58A79809" w14:textId="77777777" w:rsidR="0053710D" w:rsidRDefault="0053710D" w:rsidP="0053710D">
      <w:pPr>
        <w:rPr>
          <w:rFonts w:ascii="Segoe UI" w:hAnsi="Segoe UI" w:cs="Segoe UI"/>
          <w:color w:val="000000"/>
          <w:sz w:val="32"/>
          <w:szCs w:val="32"/>
        </w:rPr>
      </w:pPr>
    </w:p>
    <w:p w14:paraId="3080718E" w14:textId="77777777" w:rsidR="0053710D" w:rsidRDefault="0053710D" w:rsidP="0053710D">
      <w:pPr>
        <w:rPr>
          <w:rFonts w:ascii="Segoe UI" w:hAnsi="Segoe UI" w:cs="Segoe UI"/>
          <w:color w:val="000000"/>
          <w:sz w:val="32"/>
          <w:szCs w:val="32"/>
        </w:rPr>
      </w:pPr>
    </w:p>
    <w:p w14:paraId="4A9117B9" w14:textId="77777777" w:rsidR="0053710D" w:rsidRDefault="0053710D" w:rsidP="0053710D">
      <w:pPr>
        <w:rPr>
          <w:rFonts w:ascii="Segoe UI" w:hAnsi="Segoe UI" w:cs="Segoe UI"/>
          <w:b/>
          <w:color w:val="FF0000"/>
          <w:sz w:val="32"/>
          <w:szCs w:val="32"/>
        </w:rPr>
      </w:pPr>
      <w:r>
        <w:rPr>
          <w:rFonts w:ascii="Segoe UI" w:hAnsi="Segoe UI" w:cs="Segoe UI"/>
          <w:b/>
          <w:color w:val="FF0000"/>
          <w:sz w:val="32"/>
          <w:szCs w:val="32"/>
        </w:rPr>
        <w:t xml:space="preserve">V naléhavých případech volejte tel.: 721 229 623 </w:t>
      </w:r>
    </w:p>
    <w:p w14:paraId="3B47E475" w14:textId="778B230E" w:rsidR="0053710D" w:rsidRDefault="0053710D" w:rsidP="0053710D">
      <w:pPr>
        <w:rPr>
          <w:rFonts w:ascii="Segoe UI" w:hAnsi="Segoe UI" w:cs="Segoe UI"/>
          <w:color w:val="000000"/>
          <w:sz w:val="36"/>
          <w:szCs w:val="36"/>
        </w:rPr>
      </w:pPr>
    </w:p>
    <w:p w14:paraId="2FCCD310" w14:textId="77777777" w:rsidR="000116EF" w:rsidRDefault="000116EF" w:rsidP="0053710D">
      <w:pPr>
        <w:rPr>
          <w:rFonts w:ascii="Segoe UI" w:hAnsi="Segoe UI" w:cs="Segoe UI"/>
          <w:color w:val="000000"/>
          <w:sz w:val="36"/>
          <w:szCs w:val="36"/>
        </w:rPr>
      </w:pPr>
    </w:p>
    <w:p w14:paraId="2FCC5E4B" w14:textId="77777777" w:rsidR="0053710D" w:rsidRDefault="0053710D" w:rsidP="0053710D">
      <w:pPr>
        <w:rPr>
          <w:rFonts w:ascii="Segoe UI" w:hAnsi="Segoe UI" w:cs="Segoe UI"/>
          <w:color w:val="000000"/>
          <w:sz w:val="32"/>
          <w:szCs w:val="32"/>
        </w:rPr>
      </w:pPr>
      <w:r>
        <w:rPr>
          <w:rFonts w:ascii="Segoe UI" w:hAnsi="Segoe UI" w:cs="Segoe UI"/>
          <w:color w:val="000000"/>
          <w:sz w:val="32"/>
          <w:szCs w:val="32"/>
        </w:rPr>
        <w:t>Děkujeme za pochopení</w:t>
      </w:r>
    </w:p>
    <w:p w14:paraId="4E4A27E1" w14:textId="1A34D2E4" w:rsidR="002219FB" w:rsidRPr="00243B24" w:rsidRDefault="0053710D" w:rsidP="005D1ED9">
      <w:r>
        <w:rPr>
          <w:rFonts w:ascii="Segoe UI" w:hAnsi="Segoe UI" w:cs="Segoe UI"/>
          <w:color w:val="000000"/>
          <w:sz w:val="32"/>
          <w:szCs w:val="32"/>
        </w:rPr>
        <w:t>OÚ Otmarov</w:t>
      </w:r>
      <w:r w:rsidR="00243B24" w:rsidRPr="00243B24">
        <w:t xml:space="preserve"> </w:t>
      </w:r>
      <w:r w:rsidR="001D486B">
        <w:t xml:space="preserve">                                                                            </w:t>
      </w:r>
    </w:p>
    <w:p w14:paraId="0DE8CB44" w14:textId="77777777" w:rsidR="002219FB" w:rsidRPr="00243B24" w:rsidRDefault="002219FB" w:rsidP="00133E37">
      <w:pPr>
        <w:jc w:val="center"/>
      </w:pPr>
    </w:p>
    <w:p w14:paraId="36CAB217" w14:textId="77777777" w:rsidR="001D75B6" w:rsidRPr="001D75B6" w:rsidRDefault="005A2F72" w:rsidP="00243B24">
      <w:r>
        <w:t xml:space="preserve">                                                                              </w:t>
      </w:r>
    </w:p>
    <w:p w14:paraId="191EF3A6" w14:textId="77777777" w:rsidR="001D75B6" w:rsidRPr="001D75B6" w:rsidRDefault="001D75B6" w:rsidP="001D75B6"/>
    <w:sectPr w:rsidR="001D75B6" w:rsidRPr="001D75B6" w:rsidSect="00B12970">
      <w:pgSz w:w="16838" w:h="11906" w:orient="landscape"/>
      <w:pgMar w:top="1417" w:right="71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37"/>
    <w:rsid w:val="000116EF"/>
    <w:rsid w:val="000230AB"/>
    <w:rsid w:val="000544BF"/>
    <w:rsid w:val="000F5DA6"/>
    <w:rsid w:val="00133E37"/>
    <w:rsid w:val="00147620"/>
    <w:rsid w:val="001A066D"/>
    <w:rsid w:val="001D486B"/>
    <w:rsid w:val="001D75B6"/>
    <w:rsid w:val="002219FB"/>
    <w:rsid w:val="00243B24"/>
    <w:rsid w:val="0025570B"/>
    <w:rsid w:val="00286341"/>
    <w:rsid w:val="002C06D2"/>
    <w:rsid w:val="002E4B49"/>
    <w:rsid w:val="004B57B2"/>
    <w:rsid w:val="004C7D68"/>
    <w:rsid w:val="0053710D"/>
    <w:rsid w:val="00553924"/>
    <w:rsid w:val="00587151"/>
    <w:rsid w:val="005A2D1C"/>
    <w:rsid w:val="005A2F72"/>
    <w:rsid w:val="005D1ED9"/>
    <w:rsid w:val="005F7333"/>
    <w:rsid w:val="00601678"/>
    <w:rsid w:val="00653FA7"/>
    <w:rsid w:val="007D070D"/>
    <w:rsid w:val="00802132"/>
    <w:rsid w:val="008620A6"/>
    <w:rsid w:val="00862A1D"/>
    <w:rsid w:val="008E02D2"/>
    <w:rsid w:val="008E0983"/>
    <w:rsid w:val="008F7179"/>
    <w:rsid w:val="00973251"/>
    <w:rsid w:val="009A1A5F"/>
    <w:rsid w:val="00A323CD"/>
    <w:rsid w:val="00B12970"/>
    <w:rsid w:val="00B472EE"/>
    <w:rsid w:val="00B616AF"/>
    <w:rsid w:val="00B65226"/>
    <w:rsid w:val="00B74D52"/>
    <w:rsid w:val="00B87267"/>
    <w:rsid w:val="00BB16F7"/>
    <w:rsid w:val="00C927DD"/>
    <w:rsid w:val="00CC1905"/>
    <w:rsid w:val="00D57E69"/>
    <w:rsid w:val="00F4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0F77688"/>
  <w15:docId w15:val="{7CCF5B71-3B4A-4A85-AA74-86ECD741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616A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87267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133E37"/>
    <w:rPr>
      <w:b/>
      <w:bCs/>
    </w:rPr>
  </w:style>
  <w:style w:type="character" w:styleId="Hypertextovodkaz">
    <w:name w:val="Hyperlink"/>
    <w:basedOn w:val="Standardnpsmoodstavce"/>
    <w:rsid w:val="00133E3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87267"/>
    <w:rPr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1D486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1D486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marov.obec@seznam.cz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O T M A R O V</vt:lpstr>
    </vt:vector>
  </TitlesOfParts>
  <Company>Obec Otmarov</Company>
  <LinksUpToDate>false</LinksUpToDate>
  <CharactersWithSpaces>709</CharactersWithSpaces>
  <SharedDoc>false</SharedDoc>
  <HLinks>
    <vt:vector size="6" baseType="variant">
      <vt:variant>
        <vt:i4>2818137</vt:i4>
      </vt:variant>
      <vt:variant>
        <vt:i4>0</vt:i4>
      </vt:variant>
      <vt:variant>
        <vt:i4>0</vt:i4>
      </vt:variant>
      <vt:variant>
        <vt:i4>5</vt:i4>
      </vt:variant>
      <vt:variant>
        <vt:lpwstr>mailto:otmarov.obec@seznam.cz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O T M A R O V</dc:title>
  <dc:creator>Otmarov</dc:creator>
  <cp:lastModifiedBy>Petra Brabcová</cp:lastModifiedBy>
  <cp:revision>3</cp:revision>
  <cp:lastPrinted>2020-02-03T15:53:00Z</cp:lastPrinted>
  <dcterms:created xsi:type="dcterms:W3CDTF">2023-03-06T07:38:00Z</dcterms:created>
  <dcterms:modified xsi:type="dcterms:W3CDTF">2023-03-06T07:38:00Z</dcterms:modified>
</cp:coreProperties>
</file>